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E" w:rsidRDefault="00FE008E" w:rsidP="00E554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Антинаркотическая комиссия в Осташковском районе</w:t>
      </w:r>
      <w:bookmarkStart w:id="0" w:name="_GoBack"/>
      <w:bookmarkEnd w:id="0"/>
      <w:r w:rsidRPr="00E55471">
        <w:rPr>
          <w:rFonts w:ascii="Times New Roman" w:hAnsi="Times New Roman"/>
          <w:sz w:val="28"/>
          <w:szCs w:val="28"/>
        </w:rPr>
        <w:t xml:space="preserve"> сообщает, что в период с 13 по 24 марта 2017 года на территории Осташковского проходит 1 этап Всероссийской антинаркотической акции </w:t>
      </w:r>
    </w:p>
    <w:p w:rsidR="00FE008E" w:rsidRPr="00E55471" w:rsidRDefault="00FE008E" w:rsidP="00E55471">
      <w:pPr>
        <w:jc w:val="both"/>
        <w:rPr>
          <w:rFonts w:ascii="Times New Roman" w:hAnsi="Times New Roman"/>
          <w:sz w:val="40"/>
          <w:szCs w:val="40"/>
        </w:rPr>
      </w:pPr>
      <w:r w:rsidRPr="00E55471">
        <w:rPr>
          <w:rFonts w:ascii="Times New Roman" w:hAnsi="Times New Roman"/>
          <w:sz w:val="40"/>
          <w:szCs w:val="40"/>
        </w:rPr>
        <w:t>«Сообщи, где торгуют смертью!»</w:t>
      </w:r>
    </w:p>
    <w:p w:rsidR="00FE008E" w:rsidRPr="00E55471" w:rsidRDefault="00FE008E" w:rsidP="00E55471">
      <w:pPr>
        <w:jc w:val="both"/>
        <w:rPr>
          <w:rFonts w:ascii="Times New Roman" w:hAnsi="Times New Roman"/>
          <w:sz w:val="28"/>
          <w:szCs w:val="28"/>
        </w:rPr>
      </w:pPr>
      <w:r w:rsidRPr="00E55471">
        <w:rPr>
          <w:rFonts w:ascii="Times New Roman" w:hAnsi="Times New Roman"/>
          <w:sz w:val="28"/>
          <w:szCs w:val="28"/>
        </w:rPr>
        <w:t>Целями и задачами данной акции являются: активизация работы с населением, получение информации о предполагаемых фактах наркопреступлений.</w:t>
      </w:r>
    </w:p>
    <w:p w:rsidR="00FE008E" w:rsidRPr="00E55471" w:rsidRDefault="00FE008E" w:rsidP="00E55471">
      <w:pPr>
        <w:jc w:val="both"/>
        <w:rPr>
          <w:rFonts w:ascii="Times New Roman" w:hAnsi="Times New Roman"/>
          <w:sz w:val="28"/>
          <w:szCs w:val="28"/>
        </w:rPr>
      </w:pPr>
      <w:r w:rsidRPr="00E55471">
        <w:rPr>
          <w:rFonts w:ascii="Times New Roman" w:hAnsi="Times New Roman"/>
          <w:sz w:val="28"/>
          <w:szCs w:val="28"/>
        </w:rPr>
        <w:t>В период проведения акции будет работать горячая линия, по которой можно сообщить о фактах распространения наркотиков в Осташковском районе, вынести предложения о совершенствовании законодательства.</w:t>
      </w:r>
    </w:p>
    <w:p w:rsidR="00FE008E" w:rsidRPr="00E55471" w:rsidRDefault="00FE008E" w:rsidP="00E55471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55471">
        <w:rPr>
          <w:rFonts w:ascii="Times New Roman" w:hAnsi="Times New Roman"/>
          <w:sz w:val="28"/>
          <w:szCs w:val="28"/>
        </w:rPr>
        <w:t>Телефон горячей линии: 5-22-13</w:t>
      </w:r>
      <w:r>
        <w:rPr>
          <w:rFonts w:ascii="Times New Roman" w:hAnsi="Times New Roman"/>
          <w:sz w:val="28"/>
          <w:szCs w:val="28"/>
        </w:rPr>
        <w:t>.</w:t>
      </w:r>
      <w:r w:rsidRPr="00E55471">
        <w:rPr>
          <w:rFonts w:ascii="Times New Roman" w:hAnsi="Times New Roman"/>
          <w:sz w:val="28"/>
          <w:szCs w:val="28"/>
        </w:rPr>
        <w:t xml:space="preserve"> Время работы: с 9</w:t>
      </w:r>
      <w:r w:rsidRPr="00E55471">
        <w:rPr>
          <w:rFonts w:ascii="Times New Roman" w:hAnsi="Times New Roman"/>
          <w:sz w:val="28"/>
          <w:szCs w:val="28"/>
          <w:vertAlign w:val="superscript"/>
        </w:rPr>
        <w:t>00</w:t>
      </w:r>
      <w:r w:rsidRPr="00E55471">
        <w:rPr>
          <w:rFonts w:ascii="Times New Roman" w:hAnsi="Times New Roman"/>
          <w:sz w:val="28"/>
          <w:szCs w:val="28"/>
        </w:rPr>
        <w:t xml:space="preserve"> до 17</w:t>
      </w:r>
      <w:r w:rsidRPr="00E55471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FE008E" w:rsidRPr="00E55471" w:rsidRDefault="00FE008E" w:rsidP="00E55471">
      <w:pPr>
        <w:jc w:val="both"/>
        <w:rPr>
          <w:rFonts w:ascii="Times New Roman" w:hAnsi="Times New Roman"/>
          <w:sz w:val="28"/>
          <w:szCs w:val="28"/>
        </w:rPr>
      </w:pPr>
      <w:r w:rsidRPr="00E55471">
        <w:rPr>
          <w:rFonts w:ascii="Times New Roman" w:hAnsi="Times New Roman"/>
          <w:sz w:val="28"/>
          <w:szCs w:val="28"/>
        </w:rPr>
        <w:t>Также информацию можно сообщить по телефонам 02, 5-71-02</w:t>
      </w:r>
      <w:r>
        <w:rPr>
          <w:rFonts w:ascii="Times New Roman" w:hAnsi="Times New Roman"/>
          <w:sz w:val="28"/>
          <w:szCs w:val="28"/>
        </w:rPr>
        <w:t>.</w:t>
      </w:r>
    </w:p>
    <w:p w:rsidR="00FE008E" w:rsidRPr="00E55471" w:rsidRDefault="00FE008E">
      <w:pPr>
        <w:rPr>
          <w:rFonts w:ascii="Times New Roman" w:hAnsi="Times New Roman"/>
          <w:sz w:val="28"/>
          <w:szCs w:val="28"/>
        </w:rPr>
      </w:pPr>
    </w:p>
    <w:sectPr w:rsidR="00FE008E" w:rsidRPr="00E55471" w:rsidSect="00C1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08"/>
    <w:rsid w:val="00764C03"/>
    <w:rsid w:val="007740A3"/>
    <w:rsid w:val="00AF6508"/>
    <w:rsid w:val="00C135C2"/>
    <w:rsid w:val="00C74051"/>
    <w:rsid w:val="00E55471"/>
    <w:rsid w:val="00F12FEB"/>
    <w:rsid w:val="00F17A23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Антинаркотическая комиссия в Осташковском районе сообщает, что в период с 13 по 24 марта 2017 года на территории Осташковского проходит 1 этап Всероссийской антинаркотической акции </dc:title>
  <dc:subject/>
  <dc:creator>Пользователь</dc:creator>
  <cp:keywords/>
  <dc:description/>
  <cp:lastModifiedBy>User1</cp:lastModifiedBy>
  <cp:revision>2</cp:revision>
  <cp:lastPrinted>2017-03-14T11:18:00Z</cp:lastPrinted>
  <dcterms:created xsi:type="dcterms:W3CDTF">2017-03-15T06:16:00Z</dcterms:created>
  <dcterms:modified xsi:type="dcterms:W3CDTF">2017-03-15T06:16:00Z</dcterms:modified>
</cp:coreProperties>
</file>